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373dad9cb92f6434beb701a98b272073221b40"/>
    <w:p>
      <w:pPr>
        <w:pStyle w:val="Heading3"/>
      </w:pPr>
      <w:r>
        <w:t xml:space="preserve">Активные жители Алтуфьева бесплатно научатся управлять многоквартирными домами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t xml:space="preserve">Управа Алтуфьевского района пригласила активных жителей на бесплатное обучение по курсу «Основы управления многоквартирным домом». К обучению приглашаются председатели и члены правления, бухгалтера, председатели и члены ревизионных комиссий ТСЖ, ЖК, ЖСК, а также члены советов домов и просто инициативные собственники квартир.</w:t>
      </w:r>
    </w:p>
    <w:p>
      <w:pPr>
        <w:pStyle w:val="BodyText"/>
      </w:pPr>
      <w:r>
        <w:t xml:space="preserve">- Курс организован по инициативе департамента ЖКХ и благоустройства Москвы. Он включает основные вопросы управления многоквартирными домами, - рассказали в управе. – Это, в том числе, нормативно-правовое обеспечение, организация и проведение общих собраний собственников, вопросы капремонта и многое другое.</w:t>
      </w:r>
    </w:p>
    <w:p>
      <w:pPr>
        <w:pStyle w:val="BodyText"/>
      </w:pPr>
      <w:r>
        <w:t xml:space="preserve">Срок обучения составляет десять рабочих дней. Тем, кто проходит курс, выдается удостоверение государственного образца о повышении квалификации. Записаться на обучение можно в рабочие дни с 10.00 до 17.00 по телефонам (499) 267-34-92, 267-30-48, либо по электронной почте</w:t>
      </w:r>
      <w:r>
        <w:t xml:space="preserve"> </w:t>
      </w:r>
      <w:hyperlink r:id="rId20">
        <w:r>
          <w:rPr>
            <w:rStyle w:val="Hyperlink"/>
          </w:rPr>
          <w:t xml:space="preserve">center@kgh.mos.ru</w:t>
        </w:r>
      </w:hyperlink>
      <w:r>
        <w:t xml:space="preserve">. Сами занятия проводятся на территории Государственного университета управления неподалеку от метро «Выхино».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http://altufievo.mos.ru/presscenter/news/detail/2870709.html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news/detail/2870709.html" TargetMode="External" /><Relationship Type="http://schemas.openxmlformats.org/officeDocument/2006/relationships/hyperlink" Id="rId20" Target="http://clck.yandex.ru/redir/dv/*data=url%3Dmailto%253Acenter%2540kgh.mos.ru%26ts%3D1461902992%26uid%3D3719150391456147392&amp;sign=e69fc224118826cf7be1ed314dc7d66a&amp;keyno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news/detail/2870709.html" TargetMode="External" /><Relationship Type="http://schemas.openxmlformats.org/officeDocument/2006/relationships/hyperlink" Id="rId20" Target="http://clck.yandex.ru/redir/dv/*data=url%3Dmailto%253Acenter%2540kgh.mos.ru%26ts%3D1461902992%26uid%3D3719150391456147392&amp;sign=e69fc224118826cf7be1ed314dc7d66a&amp;keyno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2023-08-11T01:55:51Z</dcterms:created>
  <dcterms:modified xsi:type="dcterms:W3CDTF">2023-08-11T01:55:51Z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